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F497A" w:themeColor="accent4" w:themeShade="BF"/>
          <w:sz w:val="56"/>
          <w:szCs w:val="56"/>
          <w:lang w:eastAsia="ru-RU"/>
        </w:rPr>
      </w:pPr>
      <w:r w:rsidRPr="00237E06">
        <w:rPr>
          <w:rFonts w:ascii="Times New Roman" w:eastAsia="Times New Roman" w:hAnsi="Times New Roman" w:cs="Times New Roman"/>
          <w:color w:val="5F497A" w:themeColor="accent4" w:themeShade="BF"/>
          <w:sz w:val="56"/>
          <w:szCs w:val="56"/>
          <w:lang w:eastAsia="ru-RU"/>
        </w:rPr>
        <w:t>Сюжетные картинки для составления рассказов.</w:t>
      </w:r>
      <w:r>
        <w:rPr>
          <w:rFonts w:ascii="Times New Roman" w:eastAsia="Times New Roman" w:hAnsi="Times New Roman" w:cs="Times New Roman"/>
          <w:color w:val="5F497A" w:themeColor="accent4" w:themeShade="BF"/>
          <w:sz w:val="56"/>
          <w:szCs w:val="56"/>
          <w:lang w:eastAsia="ru-RU"/>
        </w:rPr>
        <w:t xml:space="preserve"> </w:t>
      </w:r>
    </w:p>
    <w:p w:rsidR="00237E06" w:rsidRDefault="00237E06" w:rsidP="00237E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F497A" w:themeColor="accent4" w:themeShade="BF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5F497A" w:themeColor="accent4" w:themeShade="BF"/>
          <w:sz w:val="56"/>
          <w:szCs w:val="56"/>
          <w:lang w:eastAsia="ru-RU"/>
        </w:rPr>
        <w:t xml:space="preserve">Игра – занятие </w:t>
      </w:r>
    </w:p>
    <w:p w:rsidR="00237E06" w:rsidRPr="00237E06" w:rsidRDefault="00237E06" w:rsidP="00237E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F497A" w:themeColor="accent4" w:themeShade="BF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5F497A" w:themeColor="accent4" w:themeShade="BF"/>
          <w:sz w:val="56"/>
          <w:szCs w:val="56"/>
          <w:lang w:eastAsia="ru-RU"/>
        </w:rPr>
        <w:t>«Истории в картинках»</w:t>
      </w: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7E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Серии сюжетных картин  для самостоятельного составления рассказов детьми</w:t>
      </w:r>
      <w:r w:rsidRPr="00237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Воздушный шарик.</w:t>
      </w:r>
    </w:p>
    <w:p w:rsidR="00237E06" w:rsidRPr="00237E06" w:rsidRDefault="00237E06" w:rsidP="00237E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E06" w:rsidRPr="00237E06" w:rsidRDefault="00237E06" w:rsidP="00237E0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Взрослый просит ребёнка разложить сюжетные картинки в логической последовательности, ответить на вопросы полным ответом и самостоятельно составить рассказ.</w:t>
      </w:r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1A62E2" w:rsidRDefault="00237E06">
      <w:r>
        <w:rPr>
          <w:noProof/>
          <w:lang w:eastAsia="ru-RU"/>
        </w:rPr>
        <w:drawing>
          <wp:inline distT="0" distB="0" distL="0" distR="0" wp14:anchorId="56154CED" wp14:editId="13D9A357">
            <wp:extent cx="4887595" cy="6652895"/>
            <wp:effectExtent l="0" t="0" r="8255" b="0"/>
            <wp:docPr id="1" name="Рисунок 1" descr="Рисунок (8) (513x700, 176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(8) (513x700, 176Kb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665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E06" w:rsidRDefault="00237E06"/>
    <w:p w:rsidR="00237E06" w:rsidRDefault="00237E06"/>
    <w:p w:rsidR="00237E06" w:rsidRDefault="00237E06" w:rsidP="00237E06">
      <w:pPr>
        <w:jc w:val="both"/>
      </w:pPr>
    </w:p>
    <w:p w:rsidR="00237E06" w:rsidRDefault="00237E06" w:rsidP="00237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Ответить на вопросы: Кто и где потерял воздушный шарик? Кто нашёл шарик на поле? Какой был мышонок и как его звали? Чем мышонок занимался на поле? Что мышонок стал делать с шариком? Чем закончилась игра с шариком? </w:t>
      </w:r>
    </w:p>
    <w:p w:rsidR="00237E06" w:rsidRDefault="00237E06" w:rsidP="00237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Придумай продолжение этой истории. </w:t>
      </w:r>
    </w:p>
    <w:p w:rsidR="00237E06" w:rsidRDefault="00237E06" w:rsidP="00237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E06" w:rsidRDefault="00237E06" w:rsidP="00237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2.Составить рассказ. </w:t>
      </w:r>
    </w:p>
    <w:p w:rsidR="00237E06" w:rsidRDefault="00237E06" w:rsidP="00237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Образец рассказа «Воздушный шарик». </w:t>
      </w:r>
    </w:p>
    <w:p w:rsidR="00237E06" w:rsidRDefault="00237E06" w:rsidP="00237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Рассказ ребёнку не читается, а может использоваться в качестве помощи в случае затруднений при составлении детского, авторского рассказа. </w:t>
      </w:r>
    </w:p>
    <w:p w:rsidR="00237E06" w:rsidRDefault="00237E06" w:rsidP="00237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E06" w:rsidRPr="00237E06" w:rsidRDefault="00237E06" w:rsidP="00237E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Девочки рвали в поле васильки и потеряли воздушный шарик. Маленький мышонок Митька бегал по полю. Он искал сладкие зёрнышки овса, но вместо них в траве нашёл воздушный шарик. Митька стал надувать шарик. Он дул, дул, а шарик становился все больше и больше, пока не превратился в огромный красный шар. Подул ветерок, подхватил Митьку с шариком и понес над полем.</w:t>
      </w:r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237E06" w:rsidRDefault="00237E06"/>
    <w:p w:rsidR="00237E06" w:rsidRDefault="00237E06"/>
    <w:p w:rsidR="00237E06" w:rsidRDefault="00237E06"/>
    <w:p w:rsidR="00237E06" w:rsidRDefault="00237E06"/>
    <w:p w:rsidR="00237E06" w:rsidRDefault="00237E06"/>
    <w:p w:rsidR="00237E06" w:rsidRDefault="00237E06"/>
    <w:p w:rsidR="00237E06" w:rsidRDefault="00237E06"/>
    <w:p w:rsidR="00237E06" w:rsidRDefault="00237E06"/>
    <w:p w:rsidR="00237E06" w:rsidRDefault="00237E06"/>
    <w:p w:rsidR="00237E06" w:rsidRDefault="00237E06"/>
    <w:p w:rsidR="00237E06" w:rsidRDefault="00237E06"/>
    <w:p w:rsidR="00237E06" w:rsidRDefault="00237E06"/>
    <w:p w:rsidR="00237E06" w:rsidRDefault="00237E06"/>
    <w:p w:rsidR="00237E06" w:rsidRDefault="00237E06"/>
    <w:p w:rsidR="00237E06" w:rsidRPr="00237E06" w:rsidRDefault="00237E06" w:rsidP="00237E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Находчивый мышонок. </w:t>
      </w:r>
    </w:p>
    <w:p w:rsidR="00237E06" w:rsidRPr="00237E06" w:rsidRDefault="00237E06" w:rsidP="00237E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E06" w:rsidRPr="00237E06" w:rsidRDefault="00237E06" w:rsidP="00237E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E06" w:rsidRPr="00237E06" w:rsidRDefault="00237E06" w:rsidP="00237E06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Взрослый просит ребёнка разложить сюжетные картинки в логической последовательности, ответить на вопросы полным ответом и самостоятельно составить рассказ.</w:t>
      </w:r>
    </w:p>
    <w:p w:rsidR="00237E06" w:rsidRDefault="00237E06" w:rsidP="00237E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E06" w:rsidRDefault="00237E06" w:rsidP="00237E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E06" w:rsidRPr="00237E06" w:rsidRDefault="00237E06" w:rsidP="00237E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237E06" w:rsidRDefault="00237E06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C244892" wp14:editId="42F8174C">
            <wp:extent cx="5937678" cy="5686097"/>
            <wp:effectExtent l="0" t="0" r="6350" b="0"/>
            <wp:docPr id="2" name="Рисунок 2" descr="Рисунок (39) (700x517, 165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 (39) (700x517, 165Kb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E06" w:rsidRDefault="00237E06">
      <w:pPr>
        <w:rPr>
          <w:rFonts w:ascii="Times New Roman" w:hAnsi="Times New Roman" w:cs="Times New Roman"/>
          <w:sz w:val="32"/>
          <w:szCs w:val="32"/>
        </w:rPr>
      </w:pPr>
    </w:p>
    <w:p w:rsidR="00237E06" w:rsidRDefault="00237E06">
      <w:pPr>
        <w:rPr>
          <w:rFonts w:ascii="Times New Roman" w:hAnsi="Times New Roman" w:cs="Times New Roman"/>
          <w:sz w:val="32"/>
          <w:szCs w:val="32"/>
        </w:rPr>
      </w:pPr>
    </w:p>
    <w:p w:rsidR="00237E06" w:rsidRDefault="00237E06">
      <w:pPr>
        <w:rPr>
          <w:rFonts w:ascii="Times New Roman" w:hAnsi="Times New Roman" w:cs="Times New Roman"/>
          <w:sz w:val="32"/>
          <w:szCs w:val="32"/>
        </w:rPr>
      </w:pPr>
    </w:p>
    <w:p w:rsidR="00237E06" w:rsidRPr="00237E06" w:rsidRDefault="00237E06" w:rsidP="00E43B91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Ответить на вопросы: </w:t>
      </w:r>
    </w:p>
    <w:p w:rsidR="00237E06" w:rsidRPr="00237E06" w:rsidRDefault="00237E06" w:rsidP="00E43B91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Придумай имя девочке, клички кошке, мышонку. Расскажи, кто жил в доме у девочки. Что девочка налила в кошачью миску? Что сделала кошка? Откуда выбежал мышонок и что увидел в кошачьей миске? Что сделал мышонок, чтобы напиться молока? Чему удивилась кошка, когда проснулась? Придумай продолжение этой истории. </w:t>
      </w:r>
    </w:p>
    <w:p w:rsidR="00237E06" w:rsidRPr="00237E06" w:rsidRDefault="00237E06" w:rsidP="00E43B9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37E06" w:rsidRPr="00237E06" w:rsidRDefault="00237E06" w:rsidP="00E43B9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37E06" w:rsidRDefault="00237E06" w:rsidP="00E43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2.Составить рассказ. </w:t>
      </w:r>
    </w:p>
    <w:p w:rsidR="00237E06" w:rsidRDefault="00237E06" w:rsidP="00E43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Образец рассказа «Находчивый мышонок».</w:t>
      </w:r>
    </w:p>
    <w:p w:rsidR="00E43B91" w:rsidRDefault="00237E06" w:rsidP="00E43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Рассказ ребёнку не читается, а может использоваться в качестве помощи в случае затруднений при составлении детского, авторского рассказа. </w:t>
      </w:r>
    </w:p>
    <w:p w:rsidR="00E43B91" w:rsidRDefault="00E43B91" w:rsidP="00E43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7E06" w:rsidRPr="00237E06" w:rsidRDefault="00237E06" w:rsidP="00E43B9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Наташа налила кошке Вишенке в миску молока. Кошка немного </w:t>
      </w:r>
      <w:bookmarkStart w:id="0" w:name="_GoBack"/>
      <w:bookmarkEnd w:id="0"/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полакала молока, положила ушки на подушку и уснула. В это время из-за шкафа выбежал мышонок Тишка. Он огляделся и увидел в кошачьей миске молоко. Мышонок захотел молока. Он залез на стул и вытянул из коробки длинную макаронину. Мышонок Тишка тихонько подкрался к плошке, опустил макаронину в молоко и выпил его. Кошка Вишенка услышала шум, вскочила и увидела пустую плошку. Кошка удивилась, а мышонок убежал обратно за шкаф.</w:t>
      </w:r>
      <w:r w:rsidRPr="00237E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237E06" w:rsidRPr="00237E06" w:rsidRDefault="00237E06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237E06" w:rsidRPr="00237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18CF"/>
    <w:multiLevelType w:val="hybridMultilevel"/>
    <w:tmpl w:val="E6329B76"/>
    <w:lvl w:ilvl="0" w:tplc="8E746A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7693E"/>
    <w:multiLevelType w:val="hybridMultilevel"/>
    <w:tmpl w:val="A5BEF222"/>
    <w:lvl w:ilvl="0" w:tplc="F168C3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2C"/>
    <w:rsid w:val="001A62E2"/>
    <w:rsid w:val="00237E06"/>
    <w:rsid w:val="0026152C"/>
    <w:rsid w:val="00E4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E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7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E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7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ОЛЕНЬКА</cp:lastModifiedBy>
  <cp:revision>3</cp:revision>
  <dcterms:created xsi:type="dcterms:W3CDTF">2020-04-21T12:50:00Z</dcterms:created>
  <dcterms:modified xsi:type="dcterms:W3CDTF">2020-04-21T13:02:00Z</dcterms:modified>
</cp:coreProperties>
</file>